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5B" w:rsidRDefault="006A7A5B" w:rsidP="006A7A5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b/>
        </w:rPr>
        <w:t xml:space="preserve">Аннотация к рабочей программе </w:t>
      </w:r>
      <w:r>
        <w:rPr>
          <w:rStyle w:val="a4"/>
        </w:rPr>
        <w:t>педагога ДОУ с учётом ФГОС ДО</w:t>
      </w:r>
    </w:p>
    <w:p w:rsidR="006A7A5B" w:rsidRPr="0047427D" w:rsidRDefault="006A7A5B" w:rsidP="006A7A5B">
      <w:pPr>
        <w:pStyle w:val="a3"/>
        <w:spacing w:before="0" w:beforeAutospacing="0" w:after="0" w:afterAutospacing="0"/>
        <w:jc w:val="center"/>
        <w:rPr>
          <w:rStyle w:val="a4"/>
        </w:rPr>
      </w:pPr>
      <w:r w:rsidRPr="0047427D">
        <w:rPr>
          <w:rStyle w:val="a4"/>
        </w:rPr>
        <w:t>(</w:t>
      </w:r>
      <w:r>
        <w:rPr>
          <w:rStyle w:val="a4"/>
        </w:rPr>
        <w:t>подготовительная группа</w:t>
      </w:r>
      <w:r w:rsidRPr="0047427D">
        <w:rPr>
          <w:rStyle w:val="a4"/>
        </w:rPr>
        <w:t xml:space="preserve">, </w:t>
      </w:r>
      <w:r>
        <w:rPr>
          <w:rStyle w:val="a4"/>
        </w:rPr>
        <w:t>6-7лет</w:t>
      </w:r>
      <w:r w:rsidRPr="0047427D">
        <w:rPr>
          <w:rStyle w:val="a4"/>
        </w:rPr>
        <w:t>).</w:t>
      </w:r>
    </w:p>
    <w:p w:rsidR="006A7A5B" w:rsidRDefault="006A7A5B" w:rsidP="006A7A5B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4"/>
          <w:b w:val="0"/>
        </w:rPr>
        <w:tab/>
        <w:t xml:space="preserve">Рабочая программа составлена на основе примерной основной общеобразовательной программы дошкольного образования «От рождения до школы» под ред. </w:t>
      </w:r>
      <w:r w:rsidRPr="0093043F">
        <w:t xml:space="preserve">Н.Е. </w:t>
      </w:r>
      <w:proofErr w:type="spellStart"/>
      <w:r w:rsidRPr="0093043F">
        <w:t>Вераксы</w:t>
      </w:r>
      <w:proofErr w:type="spellEnd"/>
      <w:r w:rsidRPr="0093043F">
        <w:t xml:space="preserve">, Т.С. Комаровой, Э.М. Дорофеевой (издание </w:t>
      </w:r>
      <w:r>
        <w:t>шестое</w:t>
      </w:r>
      <w:r w:rsidRPr="0093043F">
        <w:t>)</w:t>
      </w:r>
      <w:r>
        <w:t>, Мозаика - Синтез, Москва, 2020г</w:t>
      </w:r>
      <w:r w:rsidRPr="0093043F">
        <w:t>.</w:t>
      </w:r>
    </w:p>
    <w:p w:rsidR="006A7A5B" w:rsidRPr="00CC158A" w:rsidRDefault="006A7A5B" w:rsidP="006A7A5B">
      <w:pPr>
        <w:pStyle w:val="a3"/>
        <w:spacing w:before="0" w:beforeAutospacing="0" w:after="0" w:afterAutospacing="0"/>
        <w:jc w:val="both"/>
      </w:pPr>
      <w:r>
        <w:tab/>
      </w:r>
      <w:r>
        <w:rPr>
          <w:rStyle w:val="a4"/>
          <w:b w:val="0"/>
        </w:rPr>
        <w:t>Ц</w:t>
      </w:r>
      <w:r w:rsidRPr="00CC158A">
        <w:rPr>
          <w:rStyle w:val="a4"/>
          <w:b w:val="0"/>
        </w:rPr>
        <w:t>елью программы является</w:t>
      </w:r>
      <w:r>
        <w:rPr>
          <w:rStyle w:val="a4"/>
          <w:b w:val="0"/>
        </w:rPr>
        <w:t xml:space="preserve"> </w:t>
      </w:r>
      <w:r w:rsidRPr="00CC158A"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A7A5B" w:rsidRPr="00CC158A" w:rsidRDefault="006A7A5B" w:rsidP="006A7A5B">
      <w:pPr>
        <w:pStyle w:val="a3"/>
        <w:spacing w:before="0" w:beforeAutospacing="0" w:after="0" w:afterAutospacing="0"/>
        <w:jc w:val="both"/>
      </w:pPr>
      <w:r>
        <w:tab/>
      </w:r>
      <w:r w:rsidRPr="00CC158A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A7A5B" w:rsidRPr="00CC158A" w:rsidRDefault="006A7A5B" w:rsidP="006A7A5B">
      <w:pPr>
        <w:pStyle w:val="a3"/>
        <w:spacing w:before="0" w:beforeAutospacing="0" w:after="0" w:afterAutospacing="0"/>
        <w:jc w:val="both"/>
      </w:pPr>
      <w:r>
        <w:tab/>
      </w:r>
      <w:r w:rsidRPr="00CC158A">
        <w:t>Для достижения целей программы первостепенное значение имеют: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>забота о здоровье, эмоциональном благополучии и своевременном всестороннем развитии каждого ребенка;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CC158A">
        <w:t>воспитательно</w:t>
      </w:r>
      <w:proofErr w:type="spellEnd"/>
      <w:r w:rsidRPr="00CC158A">
        <w:t>-образовательного процесса;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 xml:space="preserve">творческая организация (креативность) </w:t>
      </w:r>
      <w:proofErr w:type="spellStart"/>
      <w:r w:rsidRPr="00CC158A">
        <w:t>воспитательно</w:t>
      </w:r>
      <w:proofErr w:type="spellEnd"/>
      <w:r w:rsidRPr="00CC158A">
        <w:t>-образовательного процесса;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7A5B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предпосылки учебной деятельности</w:t>
      </w:r>
      <w:r w:rsidRPr="00CC158A">
        <w:t>;</w:t>
      </w:r>
      <w:r>
        <w:t xml:space="preserve"> навык живого заинтересованного участия в образовательном процессе </w:t>
      </w:r>
      <w:proofErr w:type="gramStart"/>
      <w:r>
        <w:t>умение  применять</w:t>
      </w:r>
      <w:proofErr w:type="gramEnd"/>
      <w:r>
        <w:t xml:space="preserve"> усвоенные знания и способы деятельности для решения новых  задач;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>единство подходов к воспитанию детей в условиях ДОУ и семьи;</w:t>
      </w:r>
    </w:p>
    <w:p w:rsidR="006A7A5B" w:rsidRPr="00CC158A" w:rsidRDefault="006A7A5B" w:rsidP="006A7A5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CC158A"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6A7A5B" w:rsidRPr="006A7A5B" w:rsidRDefault="006A7A5B" w:rsidP="006A7A5B">
      <w:pPr>
        <w:shd w:val="clear" w:color="auto" w:fill="FFFFFF"/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 В программе обозначены формы работы для построения пед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агогического </w:t>
      </w:r>
      <w:r w:rsidRPr="006A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процесса с выходом на соответствие выпускника ДОУ портрету выпускника, в соответствие с целевыми ориентирами, прописанными в ФГОС ДО и образовательной программе дошкольного образования.</w:t>
      </w:r>
    </w:p>
    <w:p w:rsidR="006A7A5B" w:rsidRPr="006A7A5B" w:rsidRDefault="006A7A5B" w:rsidP="006A7A5B">
      <w:pPr>
        <w:shd w:val="clear" w:color="auto" w:fill="FFFFFF"/>
        <w:spacing w:after="0" w:line="240" w:lineRule="auto"/>
        <w:ind w:left="3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Сроки реализации Программы-1 год (01.09.20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6A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г.-31.08.202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6A7A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г.)</w:t>
      </w:r>
    </w:p>
    <w:p w:rsidR="006216F5" w:rsidRPr="006A7A5B" w:rsidRDefault="006216F5" w:rsidP="006A7A5B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16F5" w:rsidRPr="006A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CD0"/>
    <w:multiLevelType w:val="hybridMultilevel"/>
    <w:tmpl w:val="71AE9098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7F"/>
    <w:rsid w:val="006216F5"/>
    <w:rsid w:val="006A7A5B"/>
    <w:rsid w:val="00A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97A4"/>
  <w15:chartTrackingRefBased/>
  <w15:docId w15:val="{A82BF198-46AA-4A3C-9164-45FE2E9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A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A7A5B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6A7A5B"/>
    <w:rPr>
      <w:i/>
      <w:iCs/>
    </w:rPr>
  </w:style>
  <w:style w:type="paragraph" w:styleId="a6">
    <w:name w:val="List Paragraph"/>
    <w:basedOn w:val="a"/>
    <w:uiPriority w:val="34"/>
    <w:qFormat/>
    <w:rsid w:val="006A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2021-08-12T02:46:00Z</dcterms:created>
  <dcterms:modified xsi:type="dcterms:W3CDTF">2021-08-12T02:49:00Z</dcterms:modified>
</cp:coreProperties>
</file>